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DB" w:rsidP="00E024DB" w:rsidRDefault="00E024DB" w14:paraId="3778915B" w14:textId="77777777">
      <w:pPr>
        <w:bidi w:val="false"/>
        <w:ind w:left="90"/>
        <w:outlineLvl w:val="0"/>
        <w:rPr>
          <w:rFonts w:ascii="Century Gothic" w:hAnsi="Century Gothic"/>
          <w:b/>
          <w:color w:val="A6A6A6" w:themeColor="background1" w:themeShade="A6"/>
          <w:sz w:val="32"/>
          <w:szCs w:val="44"/>
        </w:rPr>
      </w:pPr>
      <w:bookmarkStart w:name="_GoBack" w:id="0"/>
      <w:bookmarkEnd w:id="0"/>
      <w:r w:rsidRPr="00BC7F9D">
        <w:rPr>
          <w:noProof/>
          <w:color w:val="808080" w:themeColor="background1" w:themeShade="80"/>
          <w:lang w:val="de"/>
        </w:rPr>
        <w:drawing>
          <wp:anchor distT="0" distB="0" distL="114300" distR="114300" simplePos="0" relativeHeight="251659264" behindDoc="1" locked="0" layoutInCell="1" allowOverlap="1" wp14:editId="29E262C1" wp14:anchorId="7DF13746">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Pr>
          <w:b/>
          <w:color w:val="808080" w:themeColor="background1" w:themeShade="80"/>
          <w:sz w:val="36"/>
          <w:szCs w:val="44"/>
          <w:lang w:val="de"/>
        </w:rPr>
        <w:t xml:space="preserve">EINSEITIGE BUSINESS CASE-VORLAGE</w:t>
      </w:r>
    </w:p>
    <w:p w:rsidR="00E024DB" w:rsidP="00E024DB" w:rsidRDefault="00E024DB" w14:paraId="276D15D2" w14:textId="77777777">
      <w:pPr>
        <w:bidi w:val="false"/>
        <w:rPr>
          <w:sz w:val="13"/>
        </w:rPr>
      </w:pPr>
      <w:r>
        <w:rPr>
          <w:noProof/>
          <w:sz w:val="13"/>
          <w:lang w:val="de"/>
        </w:rPr>
        <mc:AlternateContent>
          <mc:Choice Requires="wps">
            <w:drawing>
              <wp:anchor distT="0" distB="0" distL="114300" distR="114300" simplePos="0" relativeHeight="251660288" behindDoc="0" locked="0" layoutInCell="1" allowOverlap="1" wp14:editId="4E44F5DE" wp14:anchorId="6CF3565C">
                <wp:simplePos x="0" y="0"/>
                <wp:positionH relativeFrom="column">
                  <wp:posOffset>4228232</wp:posOffset>
                </wp:positionH>
                <wp:positionV relativeFrom="paragraph">
                  <wp:posOffset>104534</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rsidRPr="006E0F64" w:rsidR="00E024DB" w:rsidP="00E024DB" w:rsidRDefault="00E024DB" w14:paraId="3A6BEDFB" w14:textId="77777777">
                            <w:pPr>
                              <w:bidi w:val="false"/>
                              <w:jc w:val="right"/>
                              <w:rPr>
                                <w:rFonts w:ascii="Century Gothic" w:hAnsi="Century Gothic"/>
                                <w:b/>
                                <w:color w:val="D5DCE4" w:themeColor="text2" w:themeTint="33"/>
                                <w:sz w:val="100"/>
                                <w:szCs w:val="100"/>
                              </w:rPr>
                            </w:pPr>
                            <w:r>
                              <w:rPr>
                                <w:b/>
                                <w:color w:val="D5DCE4" w:themeColor="text2" w:themeTint="33"/>
                                <w:sz w:val="100"/>
                                <w:szCs w:val="100"/>
                                <w:lang w:val="de"/>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CF3565C">
                <v:stroke joinstyle="miter"/>
                <v:path gradientshapeok="t" o:connecttype="rect"/>
              </v:shapetype>
              <v:shape id="Text Box 1" style="position:absolute;margin-left:332.95pt;margin-top:8.2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">
                <v:textbox>
                  <w:txbxContent>
                    <w:p w:rsidRPr="006E0F64" w:rsidR="00E024DB" w:rsidP="00E024DB" w:rsidRDefault="00E024DB" w14:paraId="3A6BEDFB" w14:textId="77777777">
                      <w:pPr>
                        <w:bidi w:val="false"/>
                        <w:jc w:val="right"/>
                        <w:rPr>
                          <w:rFonts w:ascii="Century Gothic" w:hAnsi="Century Gothic"/>
                          <w:b/>
                          <w:color w:val="D5DCE4" w:themeColor="text2" w:themeTint="33"/>
                          <w:sz w:val="100"/>
                          <w:szCs w:val="100"/>
                        </w:rPr>
                      </w:pPr>
                      <w:r>
                        <w:rPr>
                          <w:b/>
                          <w:color w:val="D5DCE4" w:themeColor="text2" w:themeTint="33"/>
                          <w:sz w:val="100"/>
                          <w:szCs w:val="100"/>
                          <w:lang w:val="de"/>
                        </w:rPr>
                        <w:t>LOGO</w:t>
                      </w:r>
                    </w:p>
                  </w:txbxContent>
                </v:textbox>
              </v:shape>
            </w:pict>
          </mc:Fallback>
        </mc:AlternateContent>
      </w:r>
    </w:p>
    <w:tbl>
      <w:tblPr>
        <w:tblW w:w="6210" w:type="dxa"/>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255"/>
        <w:gridCol w:w="4955"/>
      </w:tblGrid>
      <w:tr w:rsidRPr="00756B3B" w:rsidR="00E024DB" w:rsidTr="005621E6" w14:paraId="40B8C6C0" w14:textId="77777777">
        <w:trPr>
          <w:trHeight w:val="360"/>
        </w:trPr>
        <w:tc>
          <w:tcPr>
            <w:tcW w:w="1255" w:type="dxa"/>
            <w:shd w:val="clear" w:color="auto" w:fill="A6A6A6" w:themeFill="background1" w:themeFillShade="A6"/>
            <w:noWrap/>
            <w:vAlign w:val="center"/>
            <w:hideMark/>
          </w:tcPr>
          <w:p w:rsidRPr="006E0F64" w:rsidR="00E024DB" w:rsidP="00071B9A" w:rsidRDefault="00E024DB" w14:paraId="1EEAD0E3" w14:textId="77777777">
            <w:pPr>
              <w:bidi w:val="false"/>
              <w:rPr>
                <w:rFonts w:ascii="Century Gothic" w:hAnsi="Century Gothic"/>
                <w:b/>
                <w:bCs/>
                <w:color w:val="FFFFFF"/>
                <w:sz w:val="15"/>
                <w:szCs w:val="16"/>
              </w:rPr>
            </w:pPr>
            <w:r w:rsidRPr="006E0F64">
              <w:rPr>
                <w:b/>
                <w:color w:val="FFFFFF"/>
                <w:sz w:val="15"/>
                <w:szCs w:val="16"/>
                <w:lang w:val="de"/>
              </w:rPr>
              <w:t>DATUM</w:t>
            </w:r>
          </w:p>
        </w:tc>
        <w:tc>
          <w:tcPr>
            <w:tcW w:w="4955" w:type="dxa"/>
            <w:shd w:val="clear" w:color="auto" w:fill="auto"/>
            <w:noWrap/>
            <w:vAlign w:val="center"/>
          </w:tcPr>
          <w:p w:rsidRPr="006E0F64" w:rsidR="00E024DB" w:rsidP="00071B9A" w:rsidRDefault="00E024DB" w14:paraId="315C65C3" w14:textId="77777777">
            <w:pPr>
              <w:rPr>
                <w:rFonts w:ascii="Century Gothic" w:hAnsi="Century Gothic"/>
                <w:color w:val="000000"/>
                <w:sz w:val="18"/>
                <w:szCs w:val="16"/>
              </w:rPr>
            </w:pPr>
          </w:p>
        </w:tc>
      </w:tr>
      <w:tr w:rsidRPr="00756B3B" w:rsidR="00E024DB" w:rsidTr="005621E6" w14:paraId="6A4BD64F" w14:textId="77777777">
        <w:trPr>
          <w:trHeight w:val="360"/>
        </w:trPr>
        <w:tc>
          <w:tcPr>
            <w:tcW w:w="1255" w:type="dxa"/>
            <w:shd w:val="clear" w:color="auto" w:fill="A6A6A6" w:themeFill="background1" w:themeFillShade="A6"/>
            <w:noWrap/>
            <w:vAlign w:val="center"/>
            <w:hideMark/>
          </w:tcPr>
          <w:p w:rsidRPr="006E0F64" w:rsidR="00E024DB" w:rsidP="00071B9A" w:rsidRDefault="00E024DB" w14:paraId="0BAD9695" w14:textId="77777777">
            <w:pPr>
              <w:bidi w:val="false"/>
              <w:rPr>
                <w:rFonts w:ascii="Century Gothic" w:hAnsi="Century Gothic"/>
                <w:b/>
                <w:bCs/>
                <w:color w:val="FFFFFF"/>
                <w:sz w:val="15"/>
                <w:szCs w:val="16"/>
              </w:rPr>
            </w:pPr>
            <w:r w:rsidRPr="006E0F64">
              <w:rPr>
                <w:b/>
                <w:color w:val="FFFFFF"/>
                <w:sz w:val="15"/>
                <w:szCs w:val="16"/>
                <w:lang w:val="de"/>
              </w:rPr>
              <w:t>EINGEREICHT VON</w:t>
            </w:r>
          </w:p>
        </w:tc>
        <w:tc>
          <w:tcPr>
            <w:tcW w:w="4955" w:type="dxa"/>
            <w:shd w:val="clear" w:color="auto" w:fill="auto"/>
            <w:noWrap/>
            <w:vAlign w:val="center"/>
          </w:tcPr>
          <w:p w:rsidRPr="006E0F64" w:rsidR="00E024DB" w:rsidP="00071B9A" w:rsidRDefault="00E024DB" w14:paraId="1D769C03" w14:textId="77777777">
            <w:pPr>
              <w:rPr>
                <w:rFonts w:ascii="Century Gothic" w:hAnsi="Century Gothic"/>
                <w:color w:val="000000"/>
                <w:sz w:val="18"/>
                <w:szCs w:val="16"/>
              </w:rPr>
            </w:pPr>
          </w:p>
        </w:tc>
      </w:tr>
      <w:tr w:rsidRPr="00756B3B" w:rsidR="00E024DB" w:rsidTr="005621E6" w14:paraId="24944AA6" w14:textId="77777777">
        <w:trPr>
          <w:trHeight w:val="360"/>
        </w:trPr>
        <w:tc>
          <w:tcPr>
            <w:tcW w:w="1255" w:type="dxa"/>
            <w:shd w:val="clear" w:color="auto" w:fill="A6A6A6" w:themeFill="background1" w:themeFillShade="A6"/>
            <w:noWrap/>
            <w:vAlign w:val="center"/>
            <w:hideMark/>
          </w:tcPr>
          <w:p w:rsidRPr="006E0F64" w:rsidR="00E024DB" w:rsidP="00071B9A" w:rsidRDefault="00E024DB" w14:paraId="7A698FE1" w14:textId="77777777">
            <w:pPr>
              <w:bidi w:val="false"/>
              <w:rPr>
                <w:rFonts w:ascii="Century Gothic" w:hAnsi="Century Gothic"/>
                <w:b/>
                <w:bCs/>
                <w:color w:val="FFFFFF"/>
                <w:sz w:val="15"/>
                <w:szCs w:val="16"/>
              </w:rPr>
            </w:pPr>
            <w:r w:rsidRPr="006E0F64">
              <w:rPr>
                <w:b/>
                <w:color w:val="FFFFFF"/>
                <w:sz w:val="15"/>
                <w:szCs w:val="16"/>
                <w:lang w:val="de"/>
              </w:rPr>
              <w:t>TITEL / ROLLE</w:t>
            </w:r>
          </w:p>
        </w:tc>
        <w:tc>
          <w:tcPr>
            <w:tcW w:w="4955" w:type="dxa"/>
            <w:shd w:val="clear" w:color="auto" w:fill="auto"/>
            <w:noWrap/>
            <w:vAlign w:val="center"/>
          </w:tcPr>
          <w:p w:rsidRPr="006E0F64" w:rsidR="00E024DB" w:rsidP="00071B9A" w:rsidRDefault="00E024DB" w14:paraId="3EC19C41" w14:textId="77777777">
            <w:pPr>
              <w:rPr>
                <w:rFonts w:ascii="Century Gothic" w:hAnsi="Century Gothic"/>
                <w:color w:val="000000"/>
                <w:sz w:val="18"/>
                <w:szCs w:val="16"/>
              </w:rPr>
            </w:pPr>
          </w:p>
        </w:tc>
      </w:tr>
    </w:tbl>
    <w:p w:rsidR="00E024DB" w:rsidP="00E024DB" w:rsidRDefault="00E024DB" w14:paraId="68007E65" w14:textId="77777777">
      <w:pPr>
        <w:rPr>
          <w:sz w:val="13"/>
        </w:rPr>
      </w:pPr>
    </w:p>
    <w:tbl>
      <w:tblPr>
        <w:tblStyle w:val="TableGrid"/>
        <w:tblW w:w="11183" w:type="dxa"/>
        <w:tblInd w:w="90" w:type="dxa"/>
        <w:tblLook w:val="04A0" w:firstRow="1" w:lastRow="0" w:firstColumn="1" w:lastColumn="0" w:noHBand="0" w:noVBand="1"/>
      </w:tblPr>
      <w:tblGrid>
        <w:gridCol w:w="11183"/>
      </w:tblGrid>
      <w:tr w:rsidRPr="00325569" w:rsidR="00FE4C03" w:rsidTr="005621E6" w14:paraId="0F58AE6B" w14:textId="77777777">
        <w:trPr>
          <w:trHeight w:val="715"/>
        </w:trPr>
        <w:tc>
          <w:tcPr>
            <w:tcW w:w="11183" w:type="dxa"/>
            <w:tcBorders>
              <w:top w:val="nil"/>
              <w:left w:val="nil"/>
              <w:bottom w:val="nil"/>
              <w:right w:val="nil"/>
            </w:tcBorders>
            <w:shd w:val="clear" w:color="auto" w:fill="auto"/>
            <w:vAlign w:val="center"/>
          </w:tcPr>
          <w:p w:rsidR="00FE4C03" w:rsidP="005621E6" w:rsidRDefault="00FE4C03" w14:paraId="75FDDC74" w14:textId="77777777">
            <w:pPr>
              <w:pStyle w:val="p1"/>
              <w:rPr>
                <w:rFonts w:ascii="Century Gothic" w:hAnsi="Century Gothic"/>
                <w:b/>
                <w:color w:val="000000" w:themeColor="text1"/>
                <w:sz w:val="18"/>
                <w:szCs w:val="18"/>
              </w:rPr>
            </w:pPr>
          </w:p>
          <w:p w:rsidRPr="005621E6" w:rsidR="00FE4C03" w:rsidP="00901D4C" w:rsidRDefault="00FE4C03" w14:paraId="26FF4055" w14:textId="77777777">
            <w:pPr>
              <w:pStyle w:val="p1"/>
              <w:bidi w:val="false"/>
              <w:ind w:left="-100"/>
              <w:rPr>
                <w:rFonts w:ascii="Century Gothic" w:hAnsi="Century Gothic"/>
                <w:b/>
                <w:color w:val="44546A" w:themeColor="text2"/>
                <w:sz w:val="20"/>
                <w:szCs w:val="18"/>
              </w:rPr>
            </w:pPr>
            <w:r w:rsidRPr="005621E6">
              <w:rPr>
                <w:b/>
                <w:color w:val="44546A" w:themeColor="text2"/>
                <w:sz w:val="20"/>
                <w:szCs w:val="18"/>
                <w:lang w:val="de"/>
              </w:rPr>
              <w:t>DAS PROJEKT</w:t>
            </w:r>
          </w:p>
          <w:p w:rsidRPr="00325569" w:rsidR="00FE4C03" w:rsidP="00FE4C03" w:rsidRDefault="00FE4C03" w14:paraId="2953CFD4" w14:textId="77777777">
            <w:pPr>
              <w:pStyle w:val="p1"/>
              <w:bidi w:val="false"/>
              <w:ind w:left="-100"/>
              <w:rPr>
                <w:rFonts w:ascii="Century Gothic" w:hAnsi="Century Gothic"/>
                <w:color w:val="000000" w:themeColor="text1"/>
                <w:sz w:val="18"/>
                <w:szCs w:val="18"/>
              </w:rPr>
            </w:pPr>
            <w:r w:rsidRPr="005621E6">
              <w:rPr>
                <w:color w:val="000000" w:themeColor="text1"/>
                <w:sz w:val="16"/>
                <w:szCs w:val="18"/>
                <w:lang w:val="de"/>
              </w:rPr>
              <w:t>Beschreiben Sie in Aufzählungspunkten das Problem, das dieses Projekt lösen soll, oder die Gelegenheit, die es entwickeln soll.</w:t>
            </w:r>
          </w:p>
        </w:tc>
      </w:tr>
      <w:tr w:rsidRPr="00CB70B7" w:rsidR="00FE4C03" w:rsidTr="005621E6" w14:paraId="0ECB5A8B" w14:textId="77777777">
        <w:trPr>
          <w:trHeight w:val="1741"/>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827ED67" w14:textId="77777777">
            <w:pPr>
              <w:pStyle w:val="p1"/>
              <w:rPr>
                <w:rFonts w:ascii="Century Gothic" w:hAnsi="Century Gothic"/>
                <w:color w:val="000000" w:themeColor="text1"/>
                <w:sz w:val="20"/>
                <w:szCs w:val="18"/>
              </w:rPr>
            </w:pPr>
          </w:p>
        </w:tc>
      </w:tr>
      <w:tr w:rsidRPr="00325569" w:rsidR="00FE4C03" w:rsidTr="005621E6" w14:paraId="77716D92" w14:textId="77777777">
        <w:trPr>
          <w:trHeight w:val="715"/>
        </w:trPr>
        <w:tc>
          <w:tcPr>
            <w:tcW w:w="11183" w:type="dxa"/>
            <w:tcBorders>
              <w:top w:val="nil"/>
              <w:left w:val="nil"/>
              <w:bottom w:val="nil"/>
              <w:right w:val="nil"/>
            </w:tcBorders>
            <w:shd w:val="clear" w:color="auto" w:fill="auto"/>
            <w:vAlign w:val="center"/>
          </w:tcPr>
          <w:p w:rsidR="00FE4C03" w:rsidP="00901D4C" w:rsidRDefault="00FE4C03" w14:paraId="2A5D3CF8" w14:textId="77777777">
            <w:pPr>
              <w:pStyle w:val="p1"/>
              <w:ind w:left="-100"/>
              <w:rPr>
                <w:rFonts w:ascii="Century Gothic" w:hAnsi="Century Gothic"/>
                <w:b/>
                <w:color w:val="000000" w:themeColor="text1"/>
                <w:sz w:val="18"/>
                <w:szCs w:val="18"/>
              </w:rPr>
            </w:pPr>
          </w:p>
          <w:p w:rsidRPr="005621E6" w:rsidR="00FE4C03" w:rsidP="00901D4C" w:rsidRDefault="00FE4C03" w14:paraId="55F8D1F4" w14:textId="77777777">
            <w:pPr>
              <w:pStyle w:val="p1"/>
              <w:bidi w:val="false"/>
              <w:ind w:left="-100"/>
              <w:rPr>
                <w:rFonts w:ascii="Century Gothic" w:hAnsi="Century Gothic"/>
                <w:b/>
                <w:color w:val="44546A" w:themeColor="text2"/>
                <w:sz w:val="20"/>
                <w:szCs w:val="18"/>
              </w:rPr>
            </w:pPr>
            <w:r w:rsidRPr="005621E6">
              <w:rPr>
                <w:b/>
                <w:color w:val="44546A" w:themeColor="text2"/>
                <w:sz w:val="20"/>
                <w:szCs w:val="18"/>
                <w:lang w:val="de"/>
              </w:rPr>
              <w:t>DIE GESCHICHTE</w:t>
            </w:r>
          </w:p>
          <w:p w:rsidRPr="00325569" w:rsidR="00FE4C03" w:rsidP="00901D4C" w:rsidRDefault="00FE4C03" w14:paraId="459B7201" w14:textId="77777777">
            <w:pPr>
              <w:pStyle w:val="p1"/>
              <w:bidi w:val="false"/>
              <w:ind w:left="-100"/>
              <w:rPr>
                <w:rFonts w:ascii="Century Gothic" w:hAnsi="Century Gothic"/>
                <w:color w:val="000000" w:themeColor="text1"/>
                <w:sz w:val="18"/>
                <w:szCs w:val="18"/>
              </w:rPr>
            </w:pPr>
            <w:r w:rsidRPr="005621E6">
              <w:rPr>
                <w:color w:val="000000" w:themeColor="text1"/>
                <w:sz w:val="16"/>
                <w:szCs w:val="18"/>
                <w:lang w:val="de"/>
              </w:rPr>
              <w:t>Beschreiben Sie in Aufzählungspunkten die aktuelle Situation.</w:t>
            </w:r>
          </w:p>
        </w:tc>
      </w:tr>
      <w:tr w:rsidRPr="00CB70B7" w:rsidR="00FE4C03" w:rsidTr="005621E6" w14:paraId="7C75F0DA" w14:textId="77777777">
        <w:trPr>
          <w:trHeight w:val="1822"/>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558578BE" w14:textId="77777777">
            <w:pPr>
              <w:pStyle w:val="p1"/>
              <w:rPr>
                <w:rFonts w:ascii="Century Gothic" w:hAnsi="Century Gothic"/>
                <w:color w:val="000000" w:themeColor="text1"/>
                <w:sz w:val="20"/>
                <w:szCs w:val="18"/>
              </w:rPr>
            </w:pPr>
          </w:p>
        </w:tc>
      </w:tr>
      <w:tr w:rsidRPr="00325569" w:rsidR="00FE4C03" w:rsidTr="005621E6" w14:paraId="1F08196D" w14:textId="77777777">
        <w:trPr>
          <w:trHeight w:val="715"/>
        </w:trPr>
        <w:tc>
          <w:tcPr>
            <w:tcW w:w="11183" w:type="dxa"/>
            <w:tcBorders>
              <w:top w:val="nil"/>
              <w:left w:val="nil"/>
              <w:bottom w:val="nil"/>
              <w:right w:val="nil"/>
            </w:tcBorders>
            <w:shd w:val="clear" w:color="auto" w:fill="auto"/>
            <w:vAlign w:val="center"/>
          </w:tcPr>
          <w:p w:rsidR="00FE4C03" w:rsidP="00901D4C" w:rsidRDefault="00FE4C03" w14:paraId="53A5E79C" w14:textId="77777777">
            <w:pPr>
              <w:pStyle w:val="p1"/>
              <w:ind w:left="-100"/>
              <w:rPr>
                <w:rFonts w:ascii="Century Gothic" w:hAnsi="Century Gothic"/>
                <w:b/>
                <w:color w:val="000000" w:themeColor="text1"/>
                <w:sz w:val="18"/>
                <w:szCs w:val="18"/>
              </w:rPr>
            </w:pPr>
          </w:p>
          <w:p w:rsidRPr="005621E6" w:rsidR="00FE4C03" w:rsidP="00901D4C" w:rsidRDefault="00FE4C03" w14:paraId="1EB334CC" w14:textId="77777777">
            <w:pPr>
              <w:pStyle w:val="p1"/>
              <w:bidi w:val="false"/>
              <w:ind w:left="-100"/>
              <w:rPr>
                <w:rFonts w:ascii="Century Gothic" w:hAnsi="Century Gothic"/>
                <w:b/>
                <w:color w:val="44546A" w:themeColor="text2"/>
                <w:sz w:val="20"/>
                <w:szCs w:val="18"/>
              </w:rPr>
            </w:pPr>
            <w:r w:rsidRPr="005621E6">
              <w:rPr>
                <w:b/>
                <w:color w:val="44546A" w:themeColor="text2"/>
                <w:sz w:val="20"/>
                <w:szCs w:val="18"/>
                <w:lang w:val="de"/>
              </w:rPr>
              <w:t>BEGRENZUNGEN</w:t>
            </w:r>
          </w:p>
          <w:p w:rsidRPr="00325569" w:rsidR="005621E6" w:rsidP="00901D4C" w:rsidRDefault="005621E6" w14:paraId="5BFD49E1" w14:textId="77777777">
            <w:pPr>
              <w:pStyle w:val="p1"/>
              <w:bidi w:val="false"/>
              <w:ind w:left="-100"/>
              <w:rPr>
                <w:rFonts w:ascii="Century Gothic" w:hAnsi="Century Gothic"/>
                <w:color w:val="000000" w:themeColor="text1"/>
                <w:sz w:val="18"/>
                <w:szCs w:val="18"/>
              </w:rPr>
            </w:pPr>
            <w:r w:rsidRPr="005621E6">
              <w:rPr>
                <w:color w:val="000000" w:themeColor="text1"/>
                <w:sz w:val="16"/>
                <w:szCs w:val="18"/>
                <w:lang w:val="de"/>
              </w:rPr>
              <w:t>Listen Sie auf, was den Erfolg des Projekts verhindern könnte, z. B. die Notwendigkeit teurer Ausrüstung, schlechtes Wetter, Mangel an spezieller Ausbildung usw.</w:t>
            </w:r>
          </w:p>
        </w:tc>
      </w:tr>
      <w:tr w:rsidRPr="00CB70B7" w:rsidR="00FE4C03" w:rsidTr="005621E6" w14:paraId="46B942EC" w14:textId="77777777">
        <w:trPr>
          <w:trHeight w:val="1744"/>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14C43887" w14:textId="77777777">
            <w:pPr>
              <w:pStyle w:val="p1"/>
              <w:rPr>
                <w:rFonts w:ascii="Century Gothic" w:hAnsi="Century Gothic"/>
                <w:color w:val="000000" w:themeColor="text1"/>
                <w:sz w:val="20"/>
                <w:szCs w:val="18"/>
              </w:rPr>
            </w:pPr>
          </w:p>
        </w:tc>
      </w:tr>
      <w:tr w:rsidRPr="00325569" w:rsidR="00FE4C03" w:rsidTr="005621E6" w14:paraId="35EE0292" w14:textId="77777777">
        <w:trPr>
          <w:trHeight w:val="715"/>
        </w:trPr>
        <w:tc>
          <w:tcPr>
            <w:tcW w:w="11183" w:type="dxa"/>
            <w:tcBorders>
              <w:top w:val="nil"/>
              <w:left w:val="nil"/>
              <w:bottom w:val="nil"/>
              <w:right w:val="nil"/>
            </w:tcBorders>
            <w:shd w:val="clear" w:color="auto" w:fill="auto"/>
            <w:vAlign w:val="center"/>
          </w:tcPr>
          <w:p w:rsidR="00FE4C03" w:rsidP="00901D4C" w:rsidRDefault="00FE4C03" w14:paraId="4C493432" w14:textId="77777777">
            <w:pPr>
              <w:pStyle w:val="p1"/>
              <w:ind w:left="-100"/>
              <w:rPr>
                <w:rFonts w:ascii="Century Gothic" w:hAnsi="Century Gothic"/>
                <w:b/>
                <w:color w:val="000000" w:themeColor="text1"/>
                <w:sz w:val="18"/>
                <w:szCs w:val="18"/>
              </w:rPr>
            </w:pPr>
          </w:p>
          <w:p w:rsidRPr="005621E6" w:rsidR="00FE4C03" w:rsidP="00901D4C" w:rsidRDefault="00FE4C03" w14:paraId="2F64418D" w14:textId="77777777">
            <w:pPr>
              <w:pStyle w:val="p1"/>
              <w:bidi w:val="false"/>
              <w:ind w:left="-100"/>
              <w:rPr>
                <w:rFonts w:ascii="Century Gothic" w:hAnsi="Century Gothic"/>
                <w:b/>
                <w:color w:val="44546A" w:themeColor="text2"/>
                <w:sz w:val="20"/>
                <w:szCs w:val="18"/>
              </w:rPr>
            </w:pPr>
            <w:r w:rsidRPr="005621E6">
              <w:rPr>
                <w:b/>
                <w:color w:val="44546A" w:themeColor="text2"/>
                <w:sz w:val="20"/>
                <w:szCs w:val="18"/>
                <w:lang w:val="de"/>
              </w:rPr>
              <w:t>ANNÄHERN</w:t>
            </w:r>
          </w:p>
          <w:p w:rsidRPr="00325569" w:rsidR="005621E6" w:rsidP="00901D4C" w:rsidRDefault="005621E6" w14:paraId="34337A77" w14:textId="77777777">
            <w:pPr>
              <w:pStyle w:val="p1"/>
              <w:bidi w:val="false"/>
              <w:ind w:left="-100"/>
              <w:rPr>
                <w:rFonts w:ascii="Century Gothic" w:hAnsi="Century Gothic"/>
                <w:color w:val="000000" w:themeColor="text1"/>
                <w:sz w:val="18"/>
                <w:szCs w:val="18"/>
              </w:rPr>
            </w:pPr>
            <w:r w:rsidRPr="005621E6">
              <w:rPr>
                <w:color w:val="000000" w:themeColor="text1"/>
                <w:sz w:val="16"/>
                <w:szCs w:val="18"/>
                <w:lang w:val="de"/>
              </w:rPr>
              <w:t>Listen Sie auf, was zum Abschließen des Projekts erforderlich ist.</w:t>
            </w:r>
          </w:p>
        </w:tc>
      </w:tr>
      <w:tr w:rsidRPr="00CB70B7" w:rsidR="00FE4C03" w:rsidTr="005621E6" w14:paraId="286BF3D2" w14:textId="77777777">
        <w:trPr>
          <w:trHeight w:val="1799"/>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06E55EA1" w14:textId="77777777">
            <w:pPr>
              <w:pStyle w:val="p1"/>
              <w:rPr>
                <w:rFonts w:ascii="Century Gothic" w:hAnsi="Century Gothic"/>
                <w:color w:val="000000" w:themeColor="text1"/>
                <w:sz w:val="20"/>
                <w:szCs w:val="18"/>
              </w:rPr>
            </w:pPr>
          </w:p>
        </w:tc>
      </w:tr>
      <w:tr w:rsidRPr="00325569" w:rsidR="00FE4C03" w:rsidTr="005621E6" w14:paraId="54E8C617" w14:textId="77777777">
        <w:trPr>
          <w:trHeight w:val="715"/>
        </w:trPr>
        <w:tc>
          <w:tcPr>
            <w:tcW w:w="11183" w:type="dxa"/>
            <w:tcBorders>
              <w:top w:val="nil"/>
              <w:left w:val="nil"/>
              <w:bottom w:val="nil"/>
              <w:right w:val="nil"/>
            </w:tcBorders>
            <w:shd w:val="clear" w:color="auto" w:fill="auto"/>
            <w:vAlign w:val="center"/>
          </w:tcPr>
          <w:p w:rsidR="00FE4C03" w:rsidP="00901D4C" w:rsidRDefault="00FE4C03" w14:paraId="50759502" w14:textId="77777777">
            <w:pPr>
              <w:pStyle w:val="p1"/>
              <w:ind w:left="-100"/>
              <w:rPr>
                <w:rFonts w:ascii="Century Gothic" w:hAnsi="Century Gothic"/>
                <w:b/>
                <w:color w:val="000000" w:themeColor="text1"/>
                <w:sz w:val="18"/>
                <w:szCs w:val="18"/>
              </w:rPr>
            </w:pPr>
          </w:p>
          <w:p w:rsidRPr="005621E6" w:rsidR="00FE4C03" w:rsidP="00901D4C" w:rsidRDefault="00FE4C03" w14:paraId="49E23FC6" w14:textId="77777777">
            <w:pPr>
              <w:pStyle w:val="p1"/>
              <w:bidi w:val="false"/>
              <w:ind w:left="-100"/>
              <w:rPr>
                <w:rFonts w:ascii="Century Gothic" w:hAnsi="Century Gothic"/>
                <w:b/>
                <w:color w:val="44546A" w:themeColor="text2"/>
                <w:sz w:val="20"/>
                <w:szCs w:val="18"/>
              </w:rPr>
            </w:pPr>
            <w:r w:rsidRPr="005621E6">
              <w:rPr>
                <w:b/>
                <w:color w:val="44546A" w:themeColor="text2"/>
                <w:sz w:val="20"/>
                <w:szCs w:val="18"/>
                <w:lang w:val="de"/>
              </w:rPr>
              <w:t>NÜTZT</w:t>
            </w:r>
          </w:p>
          <w:p w:rsidRPr="00325569" w:rsidR="005621E6" w:rsidP="00901D4C" w:rsidRDefault="005621E6" w14:paraId="07B564CD" w14:textId="77777777">
            <w:pPr>
              <w:pStyle w:val="p1"/>
              <w:bidi w:val="false"/>
              <w:ind w:left="-100"/>
              <w:rPr>
                <w:rFonts w:ascii="Century Gothic" w:hAnsi="Century Gothic"/>
                <w:color w:val="000000" w:themeColor="text1"/>
                <w:sz w:val="18"/>
                <w:szCs w:val="18"/>
              </w:rPr>
            </w:pPr>
            <w:r w:rsidRPr="005621E6">
              <w:rPr>
                <w:color w:val="000000" w:themeColor="text1"/>
                <w:sz w:val="16"/>
                <w:szCs w:val="18"/>
                <w:lang w:val="de"/>
              </w:rPr>
              <w:t>Listen Sie in Aufzählungspunkten die Vorteile auf, die dieses Projekt der Organisation bringen wird.</w:t>
            </w:r>
          </w:p>
        </w:tc>
      </w:tr>
      <w:tr w:rsidRPr="00CB70B7" w:rsidR="00FE4C03" w:rsidTr="005621E6" w14:paraId="1E2494B4" w14:textId="77777777">
        <w:trPr>
          <w:trHeight w:val="1799"/>
        </w:trPr>
        <w:tc>
          <w:tcPr>
            <w:tcW w:w="11183" w:type="dxa"/>
            <w:tcBorders>
              <w:top w:val="nil"/>
              <w:left w:val="nil"/>
              <w:bottom w:val="nil"/>
              <w:right w:val="nil"/>
            </w:tcBorders>
            <w:shd w:val="clear" w:color="auto" w:fill="F2F2F2" w:themeFill="background1" w:themeFillShade="F2"/>
            <w:vAlign w:val="center"/>
          </w:tcPr>
          <w:p w:rsidRPr="00CB70B7" w:rsidR="00FE4C03" w:rsidP="00901D4C" w:rsidRDefault="00FE4C03" w14:paraId="01045459" w14:textId="77777777">
            <w:pPr>
              <w:pStyle w:val="p1"/>
              <w:rPr>
                <w:rFonts w:ascii="Century Gothic" w:hAnsi="Century Gothic"/>
                <w:color w:val="000000" w:themeColor="text1"/>
                <w:sz w:val="20"/>
                <w:szCs w:val="18"/>
              </w:rPr>
            </w:pPr>
          </w:p>
        </w:tc>
      </w:tr>
    </w:tbl>
    <w:p w:rsidR="00E024DB" w:rsidP="00E024DB" w:rsidRDefault="00E024DB" w14:paraId="7C6983F9" w14:textId="77777777">
      <w:r>
        <w:br w:type="page"/>
      </w:r>
    </w:p>
    <w:p w:rsidR="00FE4C03" w:rsidP="00E024DB" w:rsidRDefault="00FE4C03" w14:paraId="76F8D0D7" w14:textId="77777777"/>
    <w:p w:rsidR="00E024DB" w:rsidP="00E024DB" w:rsidRDefault="00E024DB" w14:paraId="4270C78F" w14:textId="77777777"/>
    <w:p w:rsidR="00E024DB" w:rsidP="00E024DB" w:rsidRDefault="00E024DB" w14:paraId="7BA491BC" w14:textId="77777777"/>
    <w:p w:rsidRPr="004054B7" w:rsidR="00E024DB" w:rsidP="00E024DB" w:rsidRDefault="00E024DB" w14:paraId="7377E2DD" w14:textId="77777777">
      <w:pPr>
        <w:rPr>
          <w:rFonts w:ascii="Century Gothic" w:hAnsi="Century Gothic" w:cs="Arial"/>
          <w:b/>
          <w:noProof/>
          <w:color w:val="808080" w:themeColor="background1" w:themeShade="80"/>
          <w:szCs w:val="36"/>
        </w:rPr>
      </w:pPr>
    </w:p>
    <w:tbl>
      <w:tblPr>
        <w:tblStyle w:val="TableGrid"/>
        <w:tblW w:w="10751"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751"/>
      </w:tblGrid>
      <w:tr w:rsidRPr="00FF18F5" w:rsidR="00E024DB" w:rsidTr="00E024DB" w14:paraId="387EF337" w14:textId="77777777">
        <w:trPr>
          <w:trHeight w:val="2548"/>
        </w:trPr>
        <w:tc>
          <w:tcPr>
            <w:tcW w:w="10751" w:type="dxa"/>
          </w:tcPr>
          <w:p w:rsidRPr="00FF18F5" w:rsidR="00E024DB" w:rsidP="00071B9A" w:rsidRDefault="00E024DB" w14:paraId="59472501" w14:textId="77777777">
            <w:pPr>
              <w:bidi w:val="false"/>
              <w:jc w:val="center"/>
              <w:rPr>
                <w:rFonts w:ascii="Century Gothic" w:hAnsi="Century Gothic" w:cs="Arial"/>
                <w:b/>
                <w:sz w:val="20"/>
                <w:szCs w:val="20"/>
              </w:rPr>
            </w:pPr>
            <w:r w:rsidRPr="00FF18F5">
              <w:rPr>
                <w:b/>
                <w:sz w:val="20"/>
                <w:szCs w:val="20"/>
                <w:lang w:val="de"/>
              </w:rPr>
              <w:t>VERZICHTSERKLÄRUNG</w:t>
            </w:r>
          </w:p>
          <w:p w:rsidRPr="00FF18F5" w:rsidR="00E024DB" w:rsidP="00071B9A" w:rsidRDefault="00E024DB" w14:paraId="196386C9" w14:textId="77777777">
            <w:pPr>
              <w:rPr>
                <w:rFonts w:ascii="Century Gothic" w:hAnsi="Century Gothic" w:cs="Arial"/>
                <w:szCs w:val="20"/>
              </w:rPr>
            </w:pPr>
          </w:p>
          <w:p w:rsidRPr="00FF18F5" w:rsidR="00E024DB" w:rsidP="00071B9A" w:rsidRDefault="00E024DB" w14:paraId="1A368452" w14:textId="77777777">
            <w:pPr>
              <w:bidi w:val="false"/>
              <w:rPr>
                <w:rFonts w:ascii="Century Gothic" w:hAnsi="Century Gothic" w:cs="Arial"/>
                <w:sz w:val="20"/>
                <w:szCs w:val="20"/>
              </w:rPr>
            </w:pPr>
            <w:r w:rsidRPr="00FF51C2">
              <w:rPr>
                <w:sz w:val="22"/>
                <w:szCs w:val="20"/>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6B5ECE" w:rsidR="00E024DB" w:rsidP="00E024DB" w:rsidRDefault="00E024DB" w14:paraId="79454C02" w14:textId="77777777">
      <w:pPr>
        <w:rPr>
          <w:rFonts w:ascii="Century Gothic" w:hAnsi="Century Gothic"/>
          <w:b/>
          <w:color w:val="A6A6A6" w:themeColor="background1" w:themeShade="A6"/>
          <w:sz w:val="32"/>
          <w:szCs w:val="44"/>
        </w:rPr>
      </w:pPr>
    </w:p>
    <w:p w:rsidR="00DD62E7" w:rsidRDefault="005A5D53" w14:paraId="7281F06B" w14:textId="77777777"/>
    <w:sectPr w:rsidR="00DD62E7" w:rsidSect="0036727F">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FD1F7" w14:textId="77777777" w:rsidR="00FA5A19" w:rsidRDefault="00FA5A19" w:rsidP="00FA5A19">
      <w:r>
        <w:separator/>
      </w:r>
    </w:p>
  </w:endnote>
  <w:endnote w:type="continuationSeparator" w:id="0">
    <w:p w14:paraId="7B43032D" w14:textId="77777777" w:rsidR="00FA5A19" w:rsidRDefault="00FA5A19"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6126" w14:textId="77777777" w:rsidR="00FA5A19" w:rsidRDefault="00FA5A19" w:rsidP="00FA5A19">
      <w:r>
        <w:separator/>
      </w:r>
    </w:p>
  </w:footnote>
  <w:footnote w:type="continuationSeparator" w:id="0">
    <w:p w14:paraId="74722659" w14:textId="77777777" w:rsidR="00FA5A19" w:rsidRDefault="00FA5A19" w:rsidP="00FA5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19"/>
    <w:rsid w:val="000D64BE"/>
    <w:rsid w:val="003125C4"/>
    <w:rsid w:val="005621E6"/>
    <w:rsid w:val="005A5D53"/>
    <w:rsid w:val="00893C75"/>
    <w:rsid w:val="00955031"/>
    <w:rsid w:val="00E024DB"/>
    <w:rsid w:val="00E25ABC"/>
    <w:rsid w:val="00FA5A19"/>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429E0"/>
  <w14:defaultImageDpi w14:val="32767"/>
  <w15:chartTrackingRefBased/>
  <w15:docId w15:val="{0D1A47E9-E20A-4C07-8053-2605761F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108&amp;utm_language=DE&amp;utm_source=integrated+content&amp;utm_campaign=/business-case-templates&amp;utm_medium=ic+one+page+business+case+49108+word+de&amp;lpa=ic+one+page+business+case+49108+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a4764a140f78c90af9ae040a494fdc69</Template>
  <TotalTime>0</TotalTime>
  <Pages>2</Pages>
  <Words>165</Words>
  <Characters>941</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2021-05-06T14:51:00Z</dcterms:created>
  <dcterms:modified xsi:type="dcterms:W3CDTF">2021-05-06T14:51:00Z</dcterms:modified>
</cp:coreProperties>
</file>